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E57205" w:rsidP="008B581F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E57205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E0E7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17.05.2022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B76" w:rsidRDefault="00C92B76" w:rsidP="00C92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Дни предпринимательств</w:t>
      </w:r>
      <w:r w:rsidR="005E0E74">
        <w:rPr>
          <w:rFonts w:ascii="Times New Roman" w:hAnsi="Times New Roman" w:cs="Times New Roman"/>
          <w:b/>
          <w:bCs/>
          <w:sz w:val="24"/>
          <w:szCs w:val="24"/>
        </w:rPr>
        <w:t>а экспортё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рам края </w:t>
      </w:r>
      <w:r w:rsidR="005E0E74">
        <w:rPr>
          <w:rFonts w:ascii="Times New Roman" w:hAnsi="Times New Roman" w:cs="Times New Roman"/>
          <w:b/>
          <w:bCs/>
          <w:sz w:val="24"/>
          <w:szCs w:val="24"/>
        </w:rPr>
        <w:t>помогут найти новых партнёров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зарубежных рынках</w:t>
      </w:r>
    </w:p>
    <w:p w:rsidR="005E0E74" w:rsidRDefault="005E0E74" w:rsidP="00C92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E74" w:rsidRPr="00EC4B79" w:rsidRDefault="005E0E74" w:rsidP="00EC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bCs/>
          <w:sz w:val="24"/>
          <w:szCs w:val="24"/>
        </w:rPr>
        <w:t xml:space="preserve">В условиях текущих санкционных ограничений экспортёры Красноярского края активно ищут новые рынки для сбыта своей продукции за рубежом. Для того, чтобы помочь малым и средним компаниям </w:t>
      </w:r>
      <w:r w:rsidR="009815AC">
        <w:rPr>
          <w:rFonts w:ascii="Times New Roman" w:hAnsi="Times New Roman" w:cs="Times New Roman"/>
          <w:bCs/>
          <w:sz w:val="24"/>
          <w:szCs w:val="24"/>
        </w:rPr>
        <w:t xml:space="preserve">нашего региона </w:t>
      </w:r>
      <w:r w:rsidRPr="00EC4B79">
        <w:rPr>
          <w:rFonts w:ascii="Times New Roman" w:hAnsi="Times New Roman" w:cs="Times New Roman"/>
          <w:bCs/>
          <w:sz w:val="24"/>
          <w:szCs w:val="24"/>
        </w:rPr>
        <w:t xml:space="preserve">найти новых партнёров, </w:t>
      </w:r>
      <w:r w:rsidR="009815AC" w:rsidRPr="00EC4B79">
        <w:rPr>
          <w:rFonts w:ascii="Times New Roman" w:hAnsi="Times New Roman" w:cs="Times New Roman"/>
          <w:bCs/>
          <w:sz w:val="24"/>
          <w:szCs w:val="24"/>
        </w:rPr>
        <w:t xml:space="preserve">в Дни предпринимательства </w:t>
      </w:r>
      <w:r w:rsidRPr="00EC4B79">
        <w:rPr>
          <w:rFonts w:ascii="Times New Roman" w:hAnsi="Times New Roman" w:cs="Times New Roman"/>
          <w:bCs/>
          <w:sz w:val="24"/>
          <w:szCs w:val="24"/>
        </w:rPr>
        <w:t xml:space="preserve">федеральные эксперты </w:t>
      </w:r>
      <w:r w:rsidR="005A459A">
        <w:rPr>
          <w:rFonts w:ascii="Times New Roman" w:hAnsi="Times New Roman" w:cs="Times New Roman"/>
          <w:sz w:val="24"/>
          <w:szCs w:val="24"/>
        </w:rPr>
        <w:t>поделятся актуальной информацией</w:t>
      </w:r>
      <w:r w:rsidRPr="00EC4B79">
        <w:rPr>
          <w:rFonts w:ascii="Times New Roman" w:hAnsi="Times New Roman" w:cs="Times New Roman"/>
          <w:sz w:val="24"/>
          <w:szCs w:val="24"/>
        </w:rPr>
        <w:t xml:space="preserve"> о перспективных нишах для региональных товаров и особенностях взаимодействия с иностранным бизнесом. </w:t>
      </w:r>
    </w:p>
    <w:p w:rsidR="007E0924" w:rsidRPr="00EC4B79" w:rsidRDefault="005E0E74" w:rsidP="007E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79">
        <w:rPr>
          <w:rFonts w:ascii="Times New Roman" w:hAnsi="Times New Roman" w:cs="Times New Roman"/>
          <w:sz w:val="24"/>
          <w:szCs w:val="24"/>
        </w:rPr>
        <w:t>26 мая о том, как организовать экспорт продукции во Вьетнам, Индию, Китай и Объединённые Ара</w:t>
      </w:r>
      <w:r w:rsidR="0088038A">
        <w:rPr>
          <w:rFonts w:ascii="Times New Roman" w:hAnsi="Times New Roman" w:cs="Times New Roman"/>
          <w:sz w:val="24"/>
          <w:szCs w:val="24"/>
        </w:rPr>
        <w:t>бские Эмираты, расскажут на семи</w:t>
      </w:r>
      <w:r w:rsidRPr="00EC4B79">
        <w:rPr>
          <w:rFonts w:ascii="Times New Roman" w:hAnsi="Times New Roman" w:cs="Times New Roman"/>
          <w:sz w:val="24"/>
          <w:szCs w:val="24"/>
        </w:rPr>
        <w:t>наре торговые представители РФ в этих странах.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E74" w:rsidRPr="00EC4B79" w:rsidRDefault="005E0E74" w:rsidP="008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sz w:val="24"/>
          <w:szCs w:val="24"/>
        </w:rPr>
        <w:t>Также предпринимател</w:t>
      </w:r>
      <w:r w:rsidR="0088038A">
        <w:rPr>
          <w:rFonts w:ascii="Times New Roman" w:hAnsi="Times New Roman" w:cs="Times New Roman"/>
          <w:sz w:val="24"/>
          <w:szCs w:val="24"/>
        </w:rPr>
        <w:t>и</w:t>
      </w:r>
      <w:r w:rsidRPr="00EC4B79">
        <w:rPr>
          <w:rFonts w:ascii="Times New Roman" w:hAnsi="Times New Roman" w:cs="Times New Roman"/>
          <w:sz w:val="24"/>
          <w:szCs w:val="24"/>
        </w:rPr>
        <w:t xml:space="preserve"> </w:t>
      </w:r>
      <w:r w:rsidR="0088038A" w:rsidRPr="00EC4B79">
        <w:rPr>
          <w:rFonts w:ascii="Times New Roman" w:hAnsi="Times New Roman" w:cs="Times New Roman"/>
          <w:sz w:val="24"/>
          <w:szCs w:val="24"/>
        </w:rPr>
        <w:t>узнают о том, как подготовиться и без проблем задекларировать продукцию, как выбрать таможенную процедуру, рассчитать таможенную стоимость, о защите прав экспортёра.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5A459A">
        <w:rPr>
          <w:rFonts w:ascii="Times New Roman" w:hAnsi="Times New Roman" w:cs="Times New Roman"/>
          <w:sz w:val="24"/>
          <w:szCs w:val="24"/>
        </w:rPr>
        <w:t>Все нюансы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88038A" w:rsidRPr="00EC4B79">
        <w:rPr>
          <w:rFonts w:ascii="Times New Roman" w:hAnsi="Times New Roman" w:cs="Times New Roman"/>
          <w:sz w:val="24"/>
          <w:szCs w:val="24"/>
        </w:rPr>
        <w:t xml:space="preserve">25 мая </w:t>
      </w:r>
      <w:r w:rsidR="005A459A">
        <w:rPr>
          <w:rFonts w:ascii="Times New Roman" w:hAnsi="Times New Roman" w:cs="Times New Roman"/>
          <w:sz w:val="24"/>
          <w:szCs w:val="24"/>
        </w:rPr>
        <w:t>подробно разъяснит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  <w:r w:rsidR="00CA1047" w:rsidRPr="00EC4B79">
        <w:rPr>
          <w:rFonts w:ascii="Times New Roman" w:hAnsi="Times New Roman" w:cs="Times New Roman"/>
          <w:sz w:val="24"/>
          <w:szCs w:val="24"/>
        </w:rPr>
        <w:t xml:space="preserve">федеральный тренер Александр Капранов. </w:t>
      </w:r>
    </w:p>
    <w:p w:rsidR="005A459A" w:rsidRDefault="00CA1047" w:rsidP="00EC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79">
        <w:rPr>
          <w:rFonts w:ascii="Times New Roman" w:hAnsi="Times New Roman" w:cs="Times New Roman"/>
          <w:sz w:val="24"/>
          <w:szCs w:val="24"/>
        </w:rPr>
        <w:t xml:space="preserve">Оба мероприятия пройдут </w:t>
      </w:r>
      <w:r w:rsidR="005A2B73">
        <w:rPr>
          <w:rFonts w:ascii="Times New Roman" w:hAnsi="Times New Roman" w:cs="Times New Roman"/>
          <w:sz w:val="24"/>
          <w:szCs w:val="24"/>
        </w:rPr>
        <w:t xml:space="preserve">в очном формате </w:t>
      </w:r>
      <w:r w:rsidR="0088038A">
        <w:rPr>
          <w:rFonts w:ascii="Times New Roman" w:hAnsi="Times New Roman" w:cs="Times New Roman"/>
          <w:sz w:val="24"/>
          <w:szCs w:val="24"/>
        </w:rPr>
        <w:t xml:space="preserve">в рамках реализации нацпроектов «Малое и среднее предпринимательство» и «Международная кооперация и экспорт» </w:t>
      </w:r>
      <w:r w:rsidRPr="00EC4B79">
        <w:rPr>
          <w:rFonts w:ascii="Times New Roman" w:hAnsi="Times New Roman" w:cs="Times New Roman"/>
          <w:sz w:val="24"/>
          <w:szCs w:val="24"/>
        </w:rPr>
        <w:t>в центре «Мой бизнес» по адресу: г. Красноярск, ул. Матро</w:t>
      </w:r>
      <w:r w:rsidR="005A459A">
        <w:rPr>
          <w:rFonts w:ascii="Times New Roman" w:hAnsi="Times New Roman" w:cs="Times New Roman"/>
          <w:sz w:val="24"/>
          <w:szCs w:val="24"/>
        </w:rPr>
        <w:t xml:space="preserve">сова, 2. Участие бесплатное, </w:t>
      </w:r>
      <w:r w:rsidRPr="00EC4B79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="005A459A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C4B79">
        <w:rPr>
          <w:rFonts w:ascii="Times New Roman" w:hAnsi="Times New Roman" w:cs="Times New Roman"/>
          <w:sz w:val="24"/>
          <w:szCs w:val="24"/>
        </w:rPr>
        <w:t xml:space="preserve">регистрация на сайте </w:t>
      </w:r>
      <w:hyperlink r:id="rId10" w:history="1">
        <w:r w:rsidRPr="005A459A">
          <w:rPr>
            <w:rStyle w:val="a4"/>
            <w:rFonts w:ascii="Times New Roman" w:hAnsi="Times New Roman" w:cs="Times New Roman"/>
            <w:sz w:val="24"/>
            <w:szCs w:val="24"/>
          </w:rPr>
          <w:t>дни-предпринимательства.рф</w:t>
        </w:r>
      </w:hyperlink>
      <w:r w:rsidRPr="00EC4B79">
        <w:rPr>
          <w:rFonts w:ascii="Times New Roman" w:hAnsi="Times New Roman" w:cs="Times New Roman"/>
          <w:sz w:val="24"/>
          <w:szCs w:val="24"/>
        </w:rPr>
        <w:t>.</w:t>
      </w:r>
      <w:r w:rsidR="00880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B79" w:rsidRDefault="00EC4B79" w:rsidP="00CA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E30" w:rsidRDefault="00961E30" w:rsidP="00961E30">
      <w:pPr>
        <w:spacing w:after="0" w:line="240" w:lineRule="auto"/>
        <w:ind w:firstLine="709"/>
        <w:rPr>
          <w:b/>
          <w:bCs/>
        </w:rPr>
      </w:pPr>
    </w:p>
    <w:p w:rsidR="00B03473" w:rsidRDefault="00A611CA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5A5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 по телефо</w:t>
      </w:r>
      <w:r w:rsidR="000161F7">
        <w:rPr>
          <w:rFonts w:ascii="Times New Roman" w:hAnsi="Times New Roman" w:cs="Times New Roman"/>
          <w:i/>
          <w:sz w:val="24"/>
          <w:szCs w:val="24"/>
        </w:rPr>
        <w:t>ну + 7 (391) 20</w:t>
      </w:r>
      <w:r w:rsidR="005033D6">
        <w:rPr>
          <w:rFonts w:ascii="Times New Roman" w:hAnsi="Times New Roman" w:cs="Times New Roman"/>
          <w:i/>
          <w:sz w:val="24"/>
          <w:szCs w:val="24"/>
        </w:rPr>
        <w:t>5-44-32 (доб. 043</w:t>
      </w:r>
      <w:r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D9" w:rsidRDefault="00494AD9" w:rsidP="00800905">
      <w:pPr>
        <w:spacing w:after="0" w:line="240" w:lineRule="auto"/>
      </w:pPr>
      <w:r>
        <w:separator/>
      </w:r>
    </w:p>
  </w:endnote>
  <w:endnote w:type="continuationSeparator" w:id="0">
    <w:p w:rsidR="00494AD9" w:rsidRDefault="00494AD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D9" w:rsidRDefault="00494AD9" w:rsidP="00800905">
      <w:pPr>
        <w:spacing w:after="0" w:line="240" w:lineRule="auto"/>
      </w:pPr>
      <w:r>
        <w:separator/>
      </w:r>
    </w:p>
  </w:footnote>
  <w:footnote w:type="continuationSeparator" w:id="0">
    <w:p w:rsidR="00494AD9" w:rsidRDefault="00494AD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44188"/>
    <w:rsid w:val="00052570"/>
    <w:rsid w:val="0008401A"/>
    <w:rsid w:val="0008608D"/>
    <w:rsid w:val="000A747B"/>
    <w:rsid w:val="000B0792"/>
    <w:rsid w:val="00124C40"/>
    <w:rsid w:val="00137FA7"/>
    <w:rsid w:val="001435F1"/>
    <w:rsid w:val="001B66AD"/>
    <w:rsid w:val="001C259D"/>
    <w:rsid w:val="001D776D"/>
    <w:rsid w:val="002150BC"/>
    <w:rsid w:val="00247E80"/>
    <w:rsid w:val="00252FB1"/>
    <w:rsid w:val="00262390"/>
    <w:rsid w:val="00283217"/>
    <w:rsid w:val="00297B92"/>
    <w:rsid w:val="002E4DA4"/>
    <w:rsid w:val="002F6ABC"/>
    <w:rsid w:val="00306178"/>
    <w:rsid w:val="0033189F"/>
    <w:rsid w:val="00377EA3"/>
    <w:rsid w:val="003A2BE6"/>
    <w:rsid w:val="003A655F"/>
    <w:rsid w:val="003B00D6"/>
    <w:rsid w:val="003E5564"/>
    <w:rsid w:val="00405A7C"/>
    <w:rsid w:val="00415A5F"/>
    <w:rsid w:val="004468CA"/>
    <w:rsid w:val="00446B68"/>
    <w:rsid w:val="00494AD9"/>
    <w:rsid w:val="004B1066"/>
    <w:rsid w:val="004C4F27"/>
    <w:rsid w:val="004D378A"/>
    <w:rsid w:val="004E0352"/>
    <w:rsid w:val="0050097C"/>
    <w:rsid w:val="005033D6"/>
    <w:rsid w:val="00534AB5"/>
    <w:rsid w:val="0057707D"/>
    <w:rsid w:val="005A2B73"/>
    <w:rsid w:val="005A459A"/>
    <w:rsid w:val="005A579B"/>
    <w:rsid w:val="005E0E74"/>
    <w:rsid w:val="005E5667"/>
    <w:rsid w:val="0061392B"/>
    <w:rsid w:val="0062259F"/>
    <w:rsid w:val="0067582E"/>
    <w:rsid w:val="006820D6"/>
    <w:rsid w:val="00691456"/>
    <w:rsid w:val="006D35DB"/>
    <w:rsid w:val="006F4D7A"/>
    <w:rsid w:val="006F7524"/>
    <w:rsid w:val="007047B4"/>
    <w:rsid w:val="00716EFB"/>
    <w:rsid w:val="00740F8B"/>
    <w:rsid w:val="00755CD6"/>
    <w:rsid w:val="007E0924"/>
    <w:rsid w:val="00800905"/>
    <w:rsid w:val="0082484C"/>
    <w:rsid w:val="00832969"/>
    <w:rsid w:val="00846775"/>
    <w:rsid w:val="0088038A"/>
    <w:rsid w:val="008B0A40"/>
    <w:rsid w:val="008E2602"/>
    <w:rsid w:val="00915E3E"/>
    <w:rsid w:val="00921C2C"/>
    <w:rsid w:val="00961E30"/>
    <w:rsid w:val="009815AC"/>
    <w:rsid w:val="009C34E9"/>
    <w:rsid w:val="009E4417"/>
    <w:rsid w:val="00A26759"/>
    <w:rsid w:val="00A26E6B"/>
    <w:rsid w:val="00A60CC5"/>
    <w:rsid w:val="00A611CA"/>
    <w:rsid w:val="00A72534"/>
    <w:rsid w:val="00AE4A76"/>
    <w:rsid w:val="00B03473"/>
    <w:rsid w:val="00BC4A12"/>
    <w:rsid w:val="00C44FA6"/>
    <w:rsid w:val="00C725D0"/>
    <w:rsid w:val="00C76FDA"/>
    <w:rsid w:val="00C92B76"/>
    <w:rsid w:val="00CA1047"/>
    <w:rsid w:val="00D312FC"/>
    <w:rsid w:val="00D46C2B"/>
    <w:rsid w:val="00D46FF4"/>
    <w:rsid w:val="00D71E17"/>
    <w:rsid w:val="00D9795A"/>
    <w:rsid w:val="00E57205"/>
    <w:rsid w:val="00E97704"/>
    <w:rsid w:val="00EC4B79"/>
    <w:rsid w:val="00F474C8"/>
    <w:rsid w:val="00F8275A"/>
    <w:rsid w:val="00F8305F"/>
    <w:rsid w:val="00F8582B"/>
    <w:rsid w:val="00FA367A"/>
    <w:rsid w:val="00FA40E8"/>
    <w:rsid w:val="00FD371E"/>
    <w:rsid w:val="00FE4DA8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6;&#1085;&#1080;-&#1087;&#1088;&#1077;&#1076;&#1087;&#1088;&#1080;&#1085;&#1080;&#1084;&#1072;&#1090;&#1077;&#1083;&#1100;&#1089;&#1090;&#1074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Любовь</cp:lastModifiedBy>
  <cp:revision>2</cp:revision>
  <dcterms:created xsi:type="dcterms:W3CDTF">2022-05-18T04:04:00Z</dcterms:created>
  <dcterms:modified xsi:type="dcterms:W3CDTF">2022-05-18T04:04:00Z</dcterms:modified>
</cp:coreProperties>
</file>